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F60605" w14:textId="1D86DDA4" w:rsidR="007547E4" w:rsidRPr="009B0362" w:rsidRDefault="00CC246F">
      <w:pPr>
        <w:rPr>
          <w:sz w:val="24"/>
          <w:szCs w:val="24"/>
          <w:lang w:val="sr-Cyrl-RS"/>
        </w:rPr>
      </w:pPr>
      <w:r w:rsidRPr="009B0362">
        <w:rPr>
          <w:sz w:val="24"/>
          <w:szCs w:val="24"/>
          <w:lang w:val="sr-Cyrl-RS"/>
        </w:rPr>
        <w:t xml:space="preserve">На основу члана 96. Закона о избору народних посланика („Службени </w:t>
      </w:r>
      <w:r w:rsidR="009B0362" w:rsidRPr="009B0362">
        <w:rPr>
          <w:sz w:val="24"/>
          <w:szCs w:val="24"/>
          <w:lang w:val="sr-Cyrl-RS"/>
        </w:rPr>
        <w:t>гласник РС“, број 14/26 и 47/26), Изборна комисија града Шапца, дана 25.10.2026. године, објављује:</w:t>
      </w:r>
    </w:p>
    <w:p w14:paraId="59F1A2DC" w14:textId="2601BA4D" w:rsidR="009B0362" w:rsidRPr="009B0362" w:rsidRDefault="009B0362">
      <w:pPr>
        <w:rPr>
          <w:sz w:val="24"/>
          <w:szCs w:val="24"/>
          <w:lang w:val="sr-Cyrl-RS"/>
        </w:rPr>
      </w:pPr>
    </w:p>
    <w:p w14:paraId="227E9255" w14:textId="77777777" w:rsidR="009B0362" w:rsidRDefault="009B0362" w:rsidP="009B0362">
      <w:pPr>
        <w:jc w:val="center"/>
        <w:rPr>
          <w:b/>
          <w:bCs/>
          <w:sz w:val="24"/>
          <w:szCs w:val="24"/>
          <w:lang w:val="sr-Cyrl-RS"/>
        </w:rPr>
      </w:pPr>
      <w:r w:rsidRPr="009B0362">
        <w:rPr>
          <w:b/>
          <w:bCs/>
          <w:sz w:val="24"/>
          <w:szCs w:val="24"/>
          <w:lang w:val="sr-Cyrl-RS"/>
        </w:rPr>
        <w:t xml:space="preserve">ИНФОРМАЦИЈУ </w:t>
      </w:r>
    </w:p>
    <w:p w14:paraId="2B54D06D" w14:textId="6CC089DD" w:rsidR="009B0362" w:rsidRPr="009B0362" w:rsidRDefault="009B0362" w:rsidP="009B0362">
      <w:pPr>
        <w:jc w:val="center"/>
        <w:rPr>
          <w:b/>
          <w:bCs/>
          <w:sz w:val="24"/>
          <w:szCs w:val="24"/>
          <w:lang w:val="sr-Cyrl-RS"/>
        </w:rPr>
      </w:pPr>
      <w:r w:rsidRPr="009B0362">
        <w:rPr>
          <w:b/>
          <w:bCs/>
          <w:sz w:val="24"/>
          <w:szCs w:val="24"/>
          <w:lang w:val="sr-Cyrl-RS"/>
        </w:rPr>
        <w:t>О УКУПНОМ БРОЈУ БИРАЧА ПРИЈАВЉЕНИХ ЗА ГЛАСАЊЕ ВАН БИРАЧКОГ МЕСТА НА ТЕРИТОРИЈИ ГРАДА ШАПЦА</w:t>
      </w:r>
    </w:p>
    <w:p w14:paraId="19777C61" w14:textId="3904BBDA" w:rsidR="009B0362" w:rsidRPr="009B0362" w:rsidRDefault="009B0362" w:rsidP="009B0362">
      <w:pPr>
        <w:jc w:val="both"/>
        <w:rPr>
          <w:sz w:val="24"/>
          <w:szCs w:val="24"/>
          <w:lang w:val="sr-Cyrl-RS"/>
        </w:rPr>
      </w:pPr>
    </w:p>
    <w:p w14:paraId="4FF74275" w14:textId="77777777" w:rsidR="009B0362" w:rsidRPr="009B0362" w:rsidRDefault="009B0362" w:rsidP="009B0362">
      <w:pPr>
        <w:jc w:val="both"/>
        <w:rPr>
          <w:sz w:val="24"/>
          <w:szCs w:val="24"/>
          <w:lang w:val="sr-Cyrl-RS"/>
        </w:rPr>
      </w:pPr>
    </w:p>
    <w:p w14:paraId="39C440F9" w14:textId="2A9EB017" w:rsidR="009B0362" w:rsidRPr="009B0362" w:rsidRDefault="009B0362" w:rsidP="009B0362">
      <w:pPr>
        <w:pStyle w:val="ListParagraph"/>
        <w:numPr>
          <w:ilvl w:val="0"/>
          <w:numId w:val="1"/>
        </w:numPr>
        <w:jc w:val="both"/>
        <w:rPr>
          <w:sz w:val="24"/>
          <w:szCs w:val="24"/>
          <w:lang w:val="sr-Cyrl-RS"/>
        </w:rPr>
      </w:pPr>
      <w:r w:rsidRPr="009B0362">
        <w:rPr>
          <w:sz w:val="24"/>
          <w:szCs w:val="24"/>
          <w:lang w:val="sr-Cyrl-RS"/>
        </w:rPr>
        <w:t>Изборној комисији града Шапца се до дана гласања</w:t>
      </w:r>
      <w:r>
        <w:rPr>
          <w:sz w:val="24"/>
          <w:szCs w:val="24"/>
          <w:lang w:val="sr-Cyrl-RS"/>
        </w:rPr>
        <w:t>,</w:t>
      </w:r>
      <w:r w:rsidRPr="009B0362">
        <w:rPr>
          <w:sz w:val="24"/>
          <w:szCs w:val="24"/>
          <w:lang w:val="sr-Cyrl-RS"/>
        </w:rPr>
        <w:t xml:space="preserve"> 25.</w:t>
      </w:r>
      <w:r>
        <w:rPr>
          <w:sz w:val="24"/>
          <w:szCs w:val="24"/>
          <w:lang w:val="sr-Cyrl-RS"/>
        </w:rPr>
        <w:t xml:space="preserve"> </w:t>
      </w:r>
      <w:r w:rsidRPr="009B0362">
        <w:rPr>
          <w:sz w:val="24"/>
          <w:szCs w:val="24"/>
          <w:lang w:val="sr-Cyrl-RS"/>
        </w:rPr>
        <w:t>октобра 2026. године</w:t>
      </w:r>
      <w:r>
        <w:rPr>
          <w:sz w:val="24"/>
          <w:szCs w:val="24"/>
          <w:lang w:val="sr-Cyrl-RS"/>
        </w:rPr>
        <w:t>,</w:t>
      </w:r>
      <w:r w:rsidRPr="009B0362">
        <w:rPr>
          <w:sz w:val="24"/>
          <w:szCs w:val="24"/>
          <w:lang w:val="sr-Cyrl-RS"/>
        </w:rPr>
        <w:t xml:space="preserve"> пријавило укупно</w:t>
      </w:r>
      <w:r w:rsidR="009C64A6">
        <w:rPr>
          <w:sz w:val="24"/>
          <w:szCs w:val="24"/>
        </w:rPr>
        <w:t xml:space="preserve"> </w:t>
      </w:r>
      <w:r w:rsidR="009C64A6" w:rsidRPr="009C64A6">
        <w:rPr>
          <w:b/>
          <w:bCs/>
          <w:sz w:val="24"/>
          <w:szCs w:val="24"/>
        </w:rPr>
        <w:t>288</w:t>
      </w:r>
      <w:r w:rsidRPr="009B0362">
        <w:rPr>
          <w:sz w:val="24"/>
          <w:szCs w:val="24"/>
          <w:lang w:val="sr-Cyrl-RS"/>
        </w:rPr>
        <w:t xml:space="preserve"> бирача за гласање ван бирачког места.</w:t>
      </w:r>
    </w:p>
    <w:p w14:paraId="417CE77A" w14:textId="77777777" w:rsidR="009B0362" w:rsidRPr="009B0362" w:rsidRDefault="009B0362" w:rsidP="009B0362">
      <w:pPr>
        <w:jc w:val="both"/>
        <w:rPr>
          <w:sz w:val="24"/>
          <w:szCs w:val="24"/>
          <w:lang w:val="sr-Cyrl-RS"/>
        </w:rPr>
      </w:pPr>
    </w:p>
    <w:p w14:paraId="5C5BB3C0" w14:textId="2E04EFE1" w:rsidR="009B0362" w:rsidRPr="009B0362" w:rsidRDefault="009B0362" w:rsidP="009B0362">
      <w:pPr>
        <w:pStyle w:val="ListParagraph"/>
        <w:numPr>
          <w:ilvl w:val="0"/>
          <w:numId w:val="1"/>
        </w:numPr>
        <w:jc w:val="both"/>
        <w:rPr>
          <w:sz w:val="24"/>
          <w:szCs w:val="24"/>
          <w:lang w:val="sr-Cyrl-RS"/>
        </w:rPr>
      </w:pPr>
      <w:r w:rsidRPr="009B0362">
        <w:rPr>
          <w:sz w:val="24"/>
          <w:szCs w:val="24"/>
          <w:lang w:val="sr-Cyrl-RS"/>
        </w:rPr>
        <w:t>Ову информацију објавити на веб презентацији Републичке изборне комисије.</w:t>
      </w:r>
    </w:p>
    <w:p w14:paraId="7BEEF30C" w14:textId="77777777" w:rsidR="009B0362" w:rsidRPr="009B0362" w:rsidRDefault="009B0362" w:rsidP="009B0362">
      <w:pPr>
        <w:pStyle w:val="ListParagraph"/>
        <w:rPr>
          <w:sz w:val="24"/>
          <w:szCs w:val="24"/>
          <w:lang w:val="sr-Cyrl-RS"/>
        </w:rPr>
      </w:pPr>
    </w:p>
    <w:p w14:paraId="0E7364CE" w14:textId="6B186437" w:rsidR="009B0362" w:rsidRPr="009B0362" w:rsidRDefault="009B0362" w:rsidP="009B0362">
      <w:pPr>
        <w:jc w:val="both"/>
        <w:rPr>
          <w:sz w:val="24"/>
          <w:szCs w:val="24"/>
          <w:lang w:val="sr-Cyrl-RS"/>
        </w:rPr>
      </w:pPr>
    </w:p>
    <w:p w14:paraId="21C988E5" w14:textId="20DDFEA3" w:rsidR="009B0362" w:rsidRDefault="009B0362" w:rsidP="009B0362">
      <w:pPr>
        <w:jc w:val="center"/>
        <w:rPr>
          <w:b/>
          <w:bCs/>
          <w:sz w:val="24"/>
          <w:szCs w:val="24"/>
          <w:lang w:val="sr-Cyrl-RS"/>
        </w:rPr>
      </w:pPr>
      <w:r w:rsidRPr="009B0362">
        <w:rPr>
          <w:b/>
          <w:bCs/>
          <w:sz w:val="24"/>
          <w:szCs w:val="24"/>
          <w:lang w:val="sr-Cyrl-RS"/>
        </w:rPr>
        <w:t>ИЗБОРНА КОМИСИЈА ГРАДА ШАПЦА</w:t>
      </w:r>
    </w:p>
    <w:p w14:paraId="7F7E65F0" w14:textId="2F19A744" w:rsidR="009B0362" w:rsidRDefault="009B0362" w:rsidP="009B0362">
      <w:pPr>
        <w:jc w:val="center"/>
        <w:rPr>
          <w:b/>
          <w:bCs/>
          <w:sz w:val="24"/>
          <w:szCs w:val="24"/>
          <w:lang w:val="sr-Cyrl-RS"/>
        </w:rPr>
      </w:pPr>
    </w:p>
    <w:p w14:paraId="0632B7F2" w14:textId="77777777" w:rsidR="009B0362" w:rsidRDefault="009B0362" w:rsidP="009B0362">
      <w:pPr>
        <w:jc w:val="center"/>
        <w:rPr>
          <w:b/>
          <w:bCs/>
          <w:sz w:val="24"/>
          <w:szCs w:val="24"/>
          <w:lang w:val="sr-Cyrl-RS"/>
        </w:rPr>
      </w:pPr>
    </w:p>
    <w:p w14:paraId="383E7916" w14:textId="4FB82279" w:rsidR="009B0362" w:rsidRDefault="009B0362" w:rsidP="009B0362">
      <w:pPr>
        <w:jc w:val="center"/>
        <w:rPr>
          <w:b/>
          <w:bCs/>
          <w:sz w:val="24"/>
          <w:szCs w:val="24"/>
          <w:lang w:val="sr-Cyrl-RS"/>
        </w:rPr>
      </w:pPr>
    </w:p>
    <w:p w14:paraId="0E45AF30" w14:textId="5E8EA1B1" w:rsidR="009B0362" w:rsidRDefault="009B0362" w:rsidP="009B0362">
      <w:pPr>
        <w:jc w:val="right"/>
        <w:rPr>
          <w:b/>
          <w:bCs/>
          <w:sz w:val="24"/>
          <w:szCs w:val="24"/>
          <w:lang w:val="sr-Cyrl-RS"/>
        </w:rPr>
      </w:pPr>
      <w:r>
        <w:rPr>
          <w:b/>
          <w:bCs/>
          <w:sz w:val="24"/>
          <w:szCs w:val="24"/>
          <w:lang w:val="sr-Cyrl-RS"/>
        </w:rPr>
        <w:t>ПРЕДСЕДИК ИЗБОРНЕ КОМИСИЈЕ</w:t>
      </w:r>
    </w:p>
    <w:p w14:paraId="1C566741" w14:textId="20DC5318" w:rsidR="009B0362" w:rsidRPr="009B0362" w:rsidRDefault="009B0362" w:rsidP="009B0362">
      <w:pPr>
        <w:jc w:val="right"/>
        <w:rPr>
          <w:b/>
          <w:bCs/>
          <w:sz w:val="24"/>
          <w:szCs w:val="24"/>
          <w:lang w:val="sr-Cyrl-RS"/>
        </w:rPr>
      </w:pPr>
      <w:r>
        <w:rPr>
          <w:b/>
          <w:bCs/>
          <w:sz w:val="24"/>
          <w:szCs w:val="24"/>
          <w:lang w:val="sr-Cyrl-RS"/>
        </w:rPr>
        <w:t>Борис Туменко, с.р.</w:t>
      </w:r>
    </w:p>
    <w:sectPr w:rsidR="009B0362" w:rsidRPr="009B036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381557E"/>
    <w:multiLevelType w:val="hybridMultilevel"/>
    <w:tmpl w:val="3104F2F6"/>
    <w:lvl w:ilvl="0" w:tplc="0409000F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num w:numId="1" w16cid:durableId="1907258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246F"/>
    <w:rsid w:val="00110A34"/>
    <w:rsid w:val="001E5660"/>
    <w:rsid w:val="00305946"/>
    <w:rsid w:val="007547E4"/>
    <w:rsid w:val="009B0362"/>
    <w:rsid w:val="009C64A6"/>
    <w:rsid w:val="00CC246F"/>
    <w:rsid w:val="00F27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D389D9"/>
  <w15:chartTrackingRefBased/>
  <w15:docId w15:val="{16215F3F-1524-4EF9-8AE2-75A4108165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B03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84</Words>
  <Characters>480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Игор</cp:lastModifiedBy>
  <cp:revision>2</cp:revision>
  <dcterms:created xsi:type="dcterms:W3CDTF">2026-10-24T15:27:00Z</dcterms:created>
  <dcterms:modified xsi:type="dcterms:W3CDTF">2026-10-25T05:59:00Z</dcterms:modified>
</cp:coreProperties>
</file>